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366" w:rsidRPr="00252BF9" w:rsidRDefault="00EC6366" w:rsidP="00EC636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 w:rsidRPr="00252BF9">
        <w:rPr>
          <w:b/>
          <w:noProof/>
          <w:sz w:val="24"/>
        </w:rPr>
        <w:t>3GPP TSG-</w:t>
      </w:r>
      <w:r w:rsidRPr="00252BF9">
        <w:rPr>
          <w:b/>
          <w:noProof/>
          <w:sz w:val="24"/>
          <w:lang w:eastAsia="zh-CN"/>
        </w:rPr>
        <w:t>RAN WG4</w:t>
      </w:r>
      <w:r w:rsidRPr="00252BF9">
        <w:rPr>
          <w:b/>
          <w:noProof/>
          <w:sz w:val="24"/>
        </w:rPr>
        <w:t xml:space="preserve"> Meetin</w:t>
      </w:r>
      <w:r w:rsidR="00252BF9">
        <w:rPr>
          <w:b/>
          <w:noProof/>
          <w:sz w:val="24"/>
          <w:lang w:eastAsia="zh-CN"/>
        </w:rPr>
        <w:t>g #94</w:t>
      </w:r>
      <w:r w:rsidRPr="00252BF9">
        <w:rPr>
          <w:b/>
          <w:noProof/>
          <w:sz w:val="24"/>
          <w:lang w:eastAsia="zh-CN"/>
        </w:rPr>
        <w:t>e</w:t>
      </w:r>
      <w:r w:rsidR="00252BF9">
        <w:rPr>
          <w:b/>
          <w:noProof/>
          <w:sz w:val="24"/>
          <w:lang w:eastAsia="zh-CN"/>
        </w:rPr>
        <w:t>-bis</w:t>
      </w:r>
      <w:r w:rsidRPr="00252BF9">
        <w:rPr>
          <w:rFonts w:cs="Arial"/>
          <w:b/>
          <w:noProof/>
          <w:sz w:val="24"/>
          <w:szCs w:val="24"/>
        </w:rPr>
        <w:tab/>
      </w:r>
      <w:r w:rsidR="00252BF9" w:rsidRPr="00252BF9">
        <w:rPr>
          <w:rFonts w:eastAsia="宋体" w:cs="Arial"/>
          <w:b/>
          <w:noProof/>
          <w:sz w:val="24"/>
          <w:szCs w:val="24"/>
          <w:lang w:eastAsia="zh-CN"/>
        </w:rPr>
        <w:t>R4-2003706</w:t>
      </w:r>
    </w:p>
    <w:p w:rsidR="00252BF9" w:rsidRPr="00707240" w:rsidRDefault="00252BF9" w:rsidP="00252BF9">
      <w:pPr>
        <w:pStyle w:val="CRCoverPage"/>
        <w:outlineLvl w:val="0"/>
        <w:rPr>
          <w:b/>
          <w:noProof/>
          <w:sz w:val="24"/>
        </w:rPr>
      </w:pPr>
      <w:r w:rsidRPr="00707240">
        <w:rPr>
          <w:b/>
          <w:noProof/>
          <w:sz w:val="24"/>
        </w:rPr>
        <w:t>Electronic Meeting, 20</w:t>
      </w:r>
      <w:r w:rsidRPr="00707240">
        <w:rPr>
          <w:b/>
          <w:noProof/>
          <w:sz w:val="24"/>
          <w:vertAlign w:val="superscript"/>
        </w:rPr>
        <w:t>th</w:t>
      </w:r>
      <w:r w:rsidRPr="00707240">
        <w:rPr>
          <w:b/>
          <w:noProof/>
          <w:sz w:val="24"/>
        </w:rPr>
        <w:t xml:space="preserve"> - 30</w:t>
      </w:r>
      <w:r w:rsidRPr="00707240">
        <w:rPr>
          <w:b/>
          <w:noProof/>
          <w:sz w:val="24"/>
          <w:vertAlign w:val="superscript"/>
        </w:rPr>
        <w:t>th</w:t>
      </w:r>
      <w:r w:rsidRPr="00707240">
        <w:rPr>
          <w:b/>
          <w:noProof/>
          <w:sz w:val="24"/>
        </w:rPr>
        <w:t xml:space="preserve"> Apr, 2020</w:t>
      </w:r>
    </w:p>
    <w:p w:rsidR="00A37AE5" w:rsidRPr="00252BF9" w:rsidRDefault="00A37AE5" w:rsidP="00A37AE5">
      <w:pPr>
        <w:pStyle w:val="ac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A37AE5" w:rsidRPr="00AD59AA" w:rsidRDefault="00A37AE5" w:rsidP="00A37AE5">
      <w:pPr>
        <w:tabs>
          <w:tab w:val="left" w:pos="1985"/>
        </w:tabs>
        <w:ind w:left="1980" w:hanging="1980"/>
        <w:rPr>
          <w:rStyle w:val="af8"/>
        </w:rPr>
      </w:pPr>
      <w:r w:rsidRPr="00AD59AA">
        <w:rPr>
          <w:rFonts w:ascii="Arial" w:hAnsi="Arial"/>
          <w:b/>
          <w:sz w:val="24"/>
          <w:lang w:val="en-US"/>
        </w:rPr>
        <w:t>Title:</w:t>
      </w:r>
      <w:r w:rsidRPr="00AD59AA">
        <w:rPr>
          <w:rFonts w:ascii="Arial" w:hAnsi="Arial"/>
          <w:sz w:val="24"/>
          <w:lang w:val="en-US"/>
        </w:rPr>
        <w:t xml:space="preserve"> </w:t>
      </w:r>
      <w:r w:rsidRPr="00AD59AA">
        <w:rPr>
          <w:rFonts w:ascii="Arial" w:hAnsi="Arial"/>
          <w:sz w:val="24"/>
          <w:lang w:val="en-US"/>
        </w:rPr>
        <w:tab/>
      </w:r>
      <w:r w:rsidR="00252BF9">
        <w:rPr>
          <w:rFonts w:ascii="Arial" w:hAnsi="Arial"/>
          <w:sz w:val="24"/>
          <w:lang w:val="en-US" w:eastAsia="zh-CN"/>
        </w:rPr>
        <w:t>S</w:t>
      </w:r>
      <w:r w:rsidR="002F0821" w:rsidRPr="002F0821">
        <w:rPr>
          <w:rFonts w:ascii="Arial" w:hAnsi="Arial"/>
          <w:sz w:val="24"/>
          <w:lang w:val="en-US" w:eastAsia="zh-CN"/>
        </w:rPr>
        <w:t>imulation results on UE performance requirements for LTE-based 5G terrestrial broadcast</w:t>
      </w:r>
    </w:p>
    <w:p w:rsidR="00A37AE5" w:rsidRPr="00AD59AA" w:rsidRDefault="00A37AE5" w:rsidP="00A37AE5">
      <w:pPr>
        <w:tabs>
          <w:tab w:val="left" w:pos="1985"/>
        </w:tabs>
        <w:rPr>
          <w:rStyle w:val="af8"/>
          <w:lang w:val="fr-FR"/>
        </w:rPr>
      </w:pPr>
      <w:r w:rsidRPr="00AD59AA">
        <w:rPr>
          <w:rFonts w:ascii="Arial" w:hAnsi="Arial"/>
          <w:b/>
          <w:sz w:val="24"/>
          <w:lang w:val="fr-FR"/>
        </w:rPr>
        <w:t xml:space="preserve">Source: </w:t>
      </w:r>
      <w:r w:rsidRPr="00AD59AA">
        <w:rPr>
          <w:rFonts w:ascii="Arial" w:hAnsi="Arial"/>
          <w:b/>
          <w:sz w:val="24"/>
          <w:lang w:val="fr-FR"/>
        </w:rPr>
        <w:tab/>
      </w:r>
      <w:r w:rsidRPr="00AD59AA">
        <w:rPr>
          <w:rStyle w:val="af8"/>
          <w:lang w:val="fr-FR"/>
        </w:rPr>
        <w:t>Huawei, HiSilicon</w:t>
      </w:r>
    </w:p>
    <w:p w:rsidR="00A37AE5" w:rsidRPr="00252BF9" w:rsidRDefault="00A37AE5" w:rsidP="00A37AE5">
      <w:pPr>
        <w:tabs>
          <w:tab w:val="left" w:pos="1985"/>
        </w:tabs>
        <w:rPr>
          <w:rStyle w:val="af8"/>
          <w:lang w:val="pt-BR"/>
        </w:rPr>
      </w:pPr>
      <w:r w:rsidRPr="00252BF9">
        <w:rPr>
          <w:rFonts w:ascii="Arial" w:hAnsi="Arial"/>
          <w:b/>
          <w:sz w:val="24"/>
          <w:lang w:val="pt-BR"/>
        </w:rPr>
        <w:t>Agenda item:</w:t>
      </w:r>
      <w:r w:rsidRPr="00252BF9">
        <w:rPr>
          <w:rFonts w:ascii="Arial" w:hAnsi="Arial"/>
          <w:sz w:val="24"/>
          <w:lang w:val="pt-BR"/>
        </w:rPr>
        <w:tab/>
      </w:r>
      <w:r w:rsidR="00252BF9" w:rsidRPr="00252BF9">
        <w:rPr>
          <w:rFonts w:ascii="Arial" w:hAnsi="Arial"/>
          <w:sz w:val="24"/>
          <w:lang w:val="pt-BR"/>
        </w:rPr>
        <w:t>5.14.2</w:t>
      </w:r>
    </w:p>
    <w:p w:rsidR="00A37AE5" w:rsidRPr="00AD59AA" w:rsidRDefault="00A37AE5" w:rsidP="00A37AE5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AD59AA">
        <w:rPr>
          <w:rFonts w:ascii="Arial" w:hAnsi="Arial"/>
          <w:b/>
          <w:sz w:val="24"/>
          <w:lang w:val="pt-BR"/>
        </w:rPr>
        <w:t>Document for:</w:t>
      </w:r>
      <w:r w:rsidRPr="00AD59AA">
        <w:rPr>
          <w:rFonts w:ascii="Arial" w:hAnsi="Arial"/>
          <w:sz w:val="24"/>
          <w:lang w:val="pt-BR"/>
        </w:rPr>
        <w:tab/>
      </w:r>
      <w:r w:rsidRPr="00AD59AA">
        <w:rPr>
          <w:rFonts w:ascii="Arial" w:hAnsi="Arial"/>
          <w:sz w:val="24"/>
          <w:lang w:val="pt-BR" w:eastAsia="zh-CN"/>
        </w:rPr>
        <w:t>Discussion</w:t>
      </w:r>
    </w:p>
    <w:p w:rsidR="00DD5AE1" w:rsidRPr="00AD59AA" w:rsidRDefault="00F925F5" w:rsidP="00B47C0A">
      <w:pPr>
        <w:pStyle w:val="1"/>
        <w:rPr>
          <w:rFonts w:eastAsia="宋体"/>
          <w:lang w:eastAsia="zh-CN"/>
        </w:rPr>
      </w:pPr>
      <w:r w:rsidRPr="00AD59AA">
        <w:rPr>
          <w:rFonts w:eastAsia="宋体" w:hint="eastAsia"/>
          <w:lang w:eastAsia="zh-CN"/>
        </w:rPr>
        <w:t>Back</w:t>
      </w:r>
      <w:r w:rsidR="00224CDF" w:rsidRPr="00AD59AA">
        <w:rPr>
          <w:rFonts w:eastAsia="宋体" w:hint="eastAsia"/>
          <w:lang w:eastAsia="zh-CN"/>
        </w:rPr>
        <w:t>ground</w:t>
      </w:r>
    </w:p>
    <w:p w:rsidR="00492450" w:rsidRPr="00AD59AA" w:rsidRDefault="001B263B" w:rsidP="000A4C5A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426F8A" w:rsidRPr="00AD59AA">
        <w:rPr>
          <w:lang w:eastAsia="zh-CN"/>
        </w:rPr>
        <w:t>4e</w:t>
      </w:r>
      <w:r w:rsidRPr="00AD59AA">
        <w:rPr>
          <w:lang w:eastAsia="zh-CN"/>
        </w:rPr>
        <w:t xml:space="preserve"> meeting, way forward [1] for </w:t>
      </w:r>
      <w:r w:rsidR="002F0821" w:rsidRPr="002F0821">
        <w:rPr>
          <w:lang w:eastAsia="zh-CN"/>
        </w:rPr>
        <w:t>LTE-based 5G terrestrial broadcast</w:t>
      </w:r>
      <w:r w:rsidR="002F0821">
        <w:rPr>
          <w:lang w:eastAsia="zh-CN"/>
        </w:rPr>
        <w:t xml:space="preserve"> demodulation requirements</w:t>
      </w:r>
      <w:r w:rsidRPr="00AD59AA">
        <w:rPr>
          <w:lang w:eastAsia="zh-CN"/>
        </w:rPr>
        <w:t xml:space="preserve"> was approved</w:t>
      </w:r>
      <w:r w:rsidR="005D4D45" w:rsidRPr="00AD59AA">
        <w:rPr>
          <w:lang w:eastAsia="zh-CN"/>
        </w:rPr>
        <w:t xml:space="preserve">. </w:t>
      </w:r>
      <w:r w:rsidR="00FA48A0" w:rsidRPr="00AD59AA">
        <w:rPr>
          <w:lang w:val="en-US" w:eastAsia="zh-CN"/>
        </w:rPr>
        <w:t xml:space="preserve">In this contribution, we share our views about </w:t>
      </w:r>
      <w:r w:rsidR="002F0821" w:rsidRPr="002F0821">
        <w:rPr>
          <w:lang w:eastAsia="zh-CN"/>
        </w:rPr>
        <w:t>LTE-based 5G terrestrial broadcast</w:t>
      </w:r>
      <w:r w:rsidR="002F0821">
        <w:rPr>
          <w:lang w:eastAsia="zh-CN"/>
        </w:rPr>
        <w:t xml:space="preserve"> demodulation requirements</w:t>
      </w:r>
      <w:r w:rsidR="00FA48A0" w:rsidRPr="00AD59AA">
        <w:rPr>
          <w:lang w:val="en-US" w:eastAsia="zh-CN"/>
        </w:rPr>
        <w:t>.</w:t>
      </w:r>
    </w:p>
    <w:p w:rsidR="002F0821" w:rsidRDefault="002F0821" w:rsidP="002F0821">
      <w:pPr>
        <w:pStyle w:val="1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imulations</w:t>
      </w:r>
    </w:p>
    <w:p w:rsidR="002F0821" w:rsidRDefault="00173438" w:rsidP="00173438">
      <w:pPr>
        <w:pStyle w:val="20"/>
        <w:rPr>
          <w:lang w:eastAsia="zh-CN"/>
        </w:rPr>
      </w:pPr>
      <w:r w:rsidRPr="00173438">
        <w:rPr>
          <w:lang w:eastAsia="zh-CN"/>
        </w:rPr>
        <w:t>PMCH rooftop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946"/>
        <w:gridCol w:w="1404"/>
        <w:gridCol w:w="616"/>
        <w:gridCol w:w="1685"/>
        <w:gridCol w:w="1241"/>
        <w:gridCol w:w="2415"/>
        <w:gridCol w:w="1086"/>
      </w:tblGrid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Cell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Bandwidth</w:t>
            </w:r>
            <w:r>
              <w:rPr>
                <w:b/>
                <w:bCs/>
                <w:sz w:val="18"/>
                <w:lang w:eastAsia="zh-CN"/>
              </w:rPr>
              <w:t xml:space="preserve"> </w:t>
            </w:r>
            <w:r w:rsidRPr="00173438">
              <w:rPr>
                <w:b/>
                <w:bCs/>
                <w:sz w:val="18"/>
                <w:lang w:eastAsia="zh-CN"/>
              </w:rPr>
              <w:t>(MHz)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M</w:t>
            </w:r>
            <w:r>
              <w:rPr>
                <w:b/>
                <w:bCs/>
                <w:sz w:val="18"/>
                <w:lang w:eastAsia="zh-CN"/>
              </w:rPr>
              <w:t>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MBSFN 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Number of MBSFN subframes per 40ms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B12D39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1% PMCH BLER</w:t>
            </w:r>
          </w:p>
        </w:tc>
      </w:tr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r>
              <w:rPr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</w:tr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</w:tr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</w:tr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</w:tr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</w:tr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173438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</w:tr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</w:tr>
      <w:tr w:rsidR="00173438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73438" w:rsidRPr="00173438" w:rsidRDefault="00173438" w:rsidP="00173438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</w:tr>
    </w:tbl>
    <w:p w:rsidR="00173438" w:rsidRPr="0009127C" w:rsidRDefault="0009127C" w:rsidP="0009127C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(</w:t>
      </w:r>
      <w:r>
        <w:rPr>
          <w:color w:val="FF0000"/>
          <w:lang w:eastAsia="zh-CN"/>
        </w:rPr>
        <w:t>to be updated)</w:t>
      </w:r>
    </w:p>
    <w:p w:rsidR="00173438" w:rsidRDefault="00173438" w:rsidP="00173438">
      <w:pPr>
        <w:pStyle w:val="20"/>
        <w:rPr>
          <w:lang w:eastAsia="zh-CN"/>
        </w:rPr>
      </w:pPr>
      <w:r w:rsidRPr="00173438">
        <w:rPr>
          <w:lang w:eastAsia="zh-CN"/>
        </w:rPr>
        <w:t>PMCH mobility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"/>
        <w:gridCol w:w="946"/>
        <w:gridCol w:w="1548"/>
        <w:gridCol w:w="616"/>
        <w:gridCol w:w="1868"/>
        <w:gridCol w:w="3012"/>
        <w:gridCol w:w="1307"/>
      </w:tblGrid>
      <w:tr w:rsidR="00B12D39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Cell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Bandwidth</w:t>
            </w:r>
            <w:r>
              <w:rPr>
                <w:b/>
                <w:bCs/>
                <w:sz w:val="18"/>
                <w:lang w:eastAsia="zh-CN"/>
              </w:rPr>
              <w:t xml:space="preserve"> </w:t>
            </w:r>
            <w:r w:rsidRPr="00173438">
              <w:rPr>
                <w:b/>
                <w:bCs/>
                <w:sz w:val="18"/>
                <w:lang w:eastAsia="zh-CN"/>
              </w:rPr>
              <w:t>(MHz)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M</w:t>
            </w:r>
            <w:r>
              <w:rPr>
                <w:b/>
                <w:bCs/>
                <w:sz w:val="18"/>
                <w:lang w:eastAsia="zh-CN"/>
              </w:rPr>
              <w:t>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Number of MBSFN subframes per 40ms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1% PMCH BLER</w:t>
            </w:r>
          </w:p>
        </w:tc>
      </w:tr>
      <w:tr w:rsidR="00B12D39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Dedicated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</w:t>
            </w:r>
            <w:r>
              <w:rPr>
                <w:sz w:val="18"/>
                <w:lang w:eastAsia="zh-CN"/>
              </w:rPr>
              <w:t>2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eastAsia="zh-CN"/>
              </w:rP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2D39" w:rsidRPr="00173438" w:rsidRDefault="00747EAF" w:rsidP="00F41485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</w:t>
            </w:r>
            <w:r>
              <w:rPr>
                <w:sz w:val="18"/>
                <w:lang w:val="en-US" w:eastAsia="zh-CN"/>
              </w:rPr>
              <w:t>.5</w:t>
            </w:r>
          </w:p>
        </w:tc>
      </w:tr>
    </w:tbl>
    <w:p w:rsidR="00173438" w:rsidRPr="00173438" w:rsidRDefault="00747EAF" w:rsidP="00747EAF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34FC726" wp14:editId="289908B7">
            <wp:extent cx="2667600" cy="2005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7EAF">
        <w:rPr>
          <w:noProof/>
          <w:lang w:val="en-US" w:eastAsia="zh-CN"/>
        </w:rPr>
        <w:t xml:space="preserve"> </w:t>
      </w:r>
    </w:p>
    <w:p w:rsidR="00173438" w:rsidRDefault="00173438" w:rsidP="00173438">
      <w:pPr>
        <w:pStyle w:val="20"/>
        <w:rPr>
          <w:lang w:eastAsia="zh-CN"/>
        </w:rPr>
      </w:pPr>
      <w:r w:rsidRPr="00173438">
        <w:rPr>
          <w:lang w:eastAsia="zh-CN"/>
        </w:rPr>
        <w:lastRenderedPageBreak/>
        <w:t>CAS scenario</w:t>
      </w:r>
      <w:bookmarkStart w:id="3" w:name="_GoBack"/>
      <w:bookmarkEnd w:id="3"/>
    </w:p>
    <w:p w:rsidR="00073E55" w:rsidRPr="00073E55" w:rsidRDefault="00073E55" w:rsidP="00073E55">
      <w:pPr>
        <w:pStyle w:val="3"/>
        <w:rPr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BCH repetition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1992"/>
        <w:gridCol w:w="1353"/>
        <w:gridCol w:w="2031"/>
        <w:gridCol w:w="1167"/>
        <w:gridCol w:w="1880"/>
        <w:gridCol w:w="866"/>
      </w:tblGrid>
      <w:tr w:rsidR="00B12D39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B12D39" w:rsidRDefault="00B12D39" w:rsidP="00B12D3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PBCH repetition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2D39" w:rsidRPr="00B12D39" w:rsidRDefault="00B12D39" w:rsidP="00B12D3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PBCH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B12D39" w:rsidRDefault="00B12D39" w:rsidP="00B12D3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Transmission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B12D39" w:rsidRDefault="00B12D39" w:rsidP="00B12D3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Propagation</w:t>
            </w:r>
          </w:p>
          <w:p w:rsidR="00B12D39" w:rsidRPr="00B12D39" w:rsidRDefault="00B12D39" w:rsidP="00B12D3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condition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1% P</w:t>
            </w:r>
            <w:r>
              <w:rPr>
                <w:b/>
                <w:bCs/>
                <w:sz w:val="18"/>
                <w:lang w:eastAsia="zh-CN"/>
              </w:rPr>
              <w:t>m-bch</w:t>
            </w:r>
          </w:p>
        </w:tc>
      </w:tr>
      <w:tr w:rsidR="00B12D39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4C2469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1</w:t>
            </w:r>
            <w:r w:rsidR="004C2469">
              <w:rPr>
                <w:b/>
                <w:bCs/>
                <w:sz w:val="18"/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Default="00B12D39" w:rsidP="00B12D3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Table 6.6.4.1-1</w:t>
            </w:r>
          </w:p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in TS 36.211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1.4MHz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</w:t>
            </w: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2D39" w:rsidRPr="00173438" w:rsidRDefault="00D46C46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  <w:r>
              <w:rPr>
                <w:sz w:val="18"/>
                <w:lang w:val="en-US" w:eastAsia="zh-CN"/>
              </w:rPr>
              <w:t>9.7</w:t>
            </w:r>
          </w:p>
        </w:tc>
      </w:tr>
      <w:tr w:rsidR="00B12D39" w:rsidRPr="00173438" w:rsidTr="00B12D3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4C2469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1</w:t>
            </w:r>
            <w:r w:rsidR="004C2469">
              <w:rPr>
                <w:b/>
                <w:bCs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1.4MHz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EVA162Hz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2D39" w:rsidRPr="00173438" w:rsidRDefault="00B12D39" w:rsidP="00B12D3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</w:t>
            </w:r>
            <w:r>
              <w:rPr>
                <w:sz w:val="18"/>
                <w:lang w:eastAsia="zh-CN"/>
              </w:rPr>
              <w:t>2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46C46" w:rsidRPr="00173438" w:rsidRDefault="00D46C46" w:rsidP="00D46C46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  <w:r>
              <w:rPr>
                <w:sz w:val="18"/>
                <w:lang w:val="en-US" w:eastAsia="zh-CN"/>
              </w:rPr>
              <w:t>9.8</w:t>
            </w:r>
          </w:p>
        </w:tc>
      </w:tr>
    </w:tbl>
    <w:p w:rsidR="00173438" w:rsidRDefault="00DE5735" w:rsidP="00DE5735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599C4E5" wp14:editId="780AC440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E55" w:rsidRDefault="00073E55" w:rsidP="00073E55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DCCH AL16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1992"/>
        <w:gridCol w:w="1353"/>
        <w:gridCol w:w="2031"/>
        <w:gridCol w:w="1167"/>
        <w:gridCol w:w="1880"/>
        <w:gridCol w:w="866"/>
      </w:tblGrid>
      <w:tr w:rsidR="00DE5735" w:rsidRPr="00173438" w:rsidTr="00C1791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Test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B12D39" w:rsidRDefault="00DE5735" w:rsidP="00C1791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PBCH repetition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5735" w:rsidRPr="00B12D39" w:rsidRDefault="00DE5735" w:rsidP="00C1791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PBCH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B12D39" w:rsidRDefault="00DE5735" w:rsidP="00C1791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Transmission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B12D39" w:rsidRDefault="00DE5735" w:rsidP="00C1791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Propagation</w:t>
            </w:r>
          </w:p>
          <w:p w:rsidR="00DE5735" w:rsidRPr="00B12D39" w:rsidRDefault="00DE5735" w:rsidP="00C17919">
            <w:pPr>
              <w:spacing w:after="0"/>
              <w:jc w:val="center"/>
              <w:rPr>
                <w:b/>
                <w:bCs/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condition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b/>
                <w:bCs/>
                <w:sz w:val="18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b/>
                <w:bCs/>
                <w:sz w:val="18"/>
                <w:lang w:eastAsia="zh-CN"/>
              </w:rPr>
              <w:t>1% P</w:t>
            </w:r>
            <w:r>
              <w:rPr>
                <w:b/>
                <w:bCs/>
                <w:sz w:val="18"/>
                <w:lang w:eastAsia="zh-CN"/>
              </w:rPr>
              <w:t>m-bch</w:t>
            </w:r>
          </w:p>
        </w:tc>
      </w:tr>
      <w:tr w:rsidR="00DE5735" w:rsidRPr="00173438" w:rsidTr="00C1791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Default="00DE5735" w:rsidP="00C1791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Table 6.6.4.1-1</w:t>
            </w:r>
          </w:p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in TS 36.211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1.4MHz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</w:t>
            </w: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  <w:r w:rsidR="004E5C81">
              <w:rPr>
                <w:sz w:val="18"/>
                <w:lang w:val="en-US" w:eastAsia="zh-CN"/>
              </w:rPr>
              <w:t>7.5</w:t>
            </w:r>
          </w:p>
        </w:tc>
      </w:tr>
      <w:tr w:rsidR="00DE5735" w:rsidRPr="00173438" w:rsidTr="00C1791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b/>
                <w:bCs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1.4MHz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B12D39">
              <w:rPr>
                <w:sz w:val="18"/>
                <w:lang w:eastAsia="zh-CN"/>
              </w:rPr>
              <w:t>EVA162Hz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 w:rsidRPr="00173438">
              <w:rPr>
                <w:sz w:val="18"/>
                <w:lang w:eastAsia="zh-CN"/>
              </w:rPr>
              <w:t>1x</w:t>
            </w:r>
            <w:r>
              <w:rPr>
                <w:sz w:val="18"/>
                <w:lang w:eastAsia="zh-CN"/>
              </w:rPr>
              <w:t>2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E5735" w:rsidRPr="00173438" w:rsidRDefault="00DE5735" w:rsidP="00C17919">
            <w:pPr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  <w:r w:rsidR="004E5C81">
              <w:rPr>
                <w:sz w:val="18"/>
                <w:lang w:val="en-US" w:eastAsia="zh-CN"/>
              </w:rPr>
              <w:t>6.4</w:t>
            </w:r>
          </w:p>
        </w:tc>
      </w:tr>
    </w:tbl>
    <w:p w:rsidR="00073E55" w:rsidRDefault="00252BF9" w:rsidP="00DE5735">
      <w:pPr>
        <w:jc w:val="center"/>
        <w:rPr>
          <w:lang w:eastAsia="zh-CN"/>
        </w:rPr>
      </w:pPr>
      <w:r w:rsidRPr="00252BF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5F24E0AD" wp14:editId="5ADD902B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ECD" w:rsidRPr="00084ECD" w:rsidRDefault="00084ECD" w:rsidP="00084ECD">
      <w:pPr>
        <w:rPr>
          <w:b/>
          <w:lang w:eastAsia="zh-CN"/>
        </w:rPr>
      </w:pPr>
      <w:r w:rsidRPr="00084ECD">
        <w:rPr>
          <w:rFonts w:hint="eastAsia"/>
          <w:b/>
          <w:lang w:eastAsia="zh-CN"/>
        </w:rPr>
        <w:t>O</w:t>
      </w:r>
      <w:r w:rsidRPr="00084ECD">
        <w:rPr>
          <w:b/>
          <w:lang w:eastAsia="zh-CN"/>
        </w:rPr>
        <w:t xml:space="preserve">bservation 1: There is </w:t>
      </w:r>
      <w:r w:rsidR="00252BF9">
        <w:rPr>
          <w:b/>
          <w:lang w:eastAsia="zh-CN"/>
        </w:rPr>
        <w:t>both about 2.5 dB</w:t>
      </w:r>
      <w:r w:rsidRPr="00084ECD">
        <w:rPr>
          <w:b/>
          <w:lang w:eastAsia="zh-CN"/>
        </w:rPr>
        <w:t xml:space="preserve"> gain </w:t>
      </w:r>
      <w:r w:rsidR="00252BF9">
        <w:rPr>
          <w:b/>
          <w:lang w:eastAsia="zh-CN"/>
        </w:rPr>
        <w:t xml:space="preserve">for </w:t>
      </w:r>
      <w:r w:rsidR="00252BF9" w:rsidRPr="00252BF9">
        <w:rPr>
          <w:b/>
          <w:sz w:val="18"/>
          <w:lang w:eastAsia="zh-CN"/>
        </w:rPr>
        <w:t>AWGN</w:t>
      </w:r>
      <w:r w:rsidR="00252BF9" w:rsidRPr="00084ECD">
        <w:rPr>
          <w:b/>
          <w:lang w:eastAsia="zh-CN"/>
        </w:rPr>
        <w:t xml:space="preserve"> </w:t>
      </w:r>
      <w:r w:rsidR="00252BF9">
        <w:rPr>
          <w:b/>
          <w:lang w:eastAsia="zh-CN"/>
        </w:rPr>
        <w:t xml:space="preserve">and EVA162Hz channel </w:t>
      </w:r>
      <w:r w:rsidRPr="00084ECD">
        <w:rPr>
          <w:b/>
          <w:lang w:eastAsia="zh-CN"/>
        </w:rPr>
        <w:t>for PDCCH AL 16 c</w:t>
      </w:r>
      <w:r w:rsidR="00252BF9">
        <w:rPr>
          <w:b/>
          <w:lang w:eastAsia="zh-CN"/>
        </w:rPr>
        <w:t>omparing</w:t>
      </w:r>
      <w:r w:rsidRPr="00084ECD">
        <w:rPr>
          <w:b/>
          <w:lang w:eastAsia="zh-CN"/>
        </w:rPr>
        <w:t xml:space="preserve"> PDCCH AL8.</w:t>
      </w:r>
    </w:p>
    <w:bookmarkEnd w:id="1"/>
    <w:bookmarkEnd w:id="2"/>
    <w:p w:rsidR="00326166" w:rsidRPr="00CB40ED" w:rsidRDefault="004A2817" w:rsidP="001A1F92">
      <w:pPr>
        <w:pStyle w:val="1"/>
        <w:rPr>
          <w:rFonts w:eastAsia="宋体"/>
          <w:lang w:eastAsia="zh-CN"/>
        </w:rPr>
      </w:pPr>
      <w:r w:rsidRPr="00CB40ED">
        <w:rPr>
          <w:rFonts w:eastAsia="宋体" w:hint="eastAsia"/>
          <w:lang w:eastAsia="zh-CN"/>
        </w:rPr>
        <w:t>Proposals</w:t>
      </w:r>
    </w:p>
    <w:p w:rsidR="00492450" w:rsidRDefault="00492450" w:rsidP="00492450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="00A6125A" w:rsidRPr="00CB40ED">
        <w:rPr>
          <w:lang w:val="en-US" w:eastAsia="zh-CN"/>
        </w:rPr>
        <w:t xml:space="preserve">discuss </w:t>
      </w:r>
      <w:r w:rsidR="002F0821">
        <w:rPr>
          <w:lang w:val="en-US" w:eastAsia="zh-CN"/>
        </w:rPr>
        <w:t xml:space="preserve">and provide our simulation results </w:t>
      </w:r>
      <w:r w:rsidR="00A6125A" w:rsidRPr="00CB40ED">
        <w:rPr>
          <w:lang w:val="en-US" w:eastAsia="zh-CN"/>
        </w:rPr>
        <w:t>on</w:t>
      </w:r>
      <w:r w:rsidRPr="00CB40ED">
        <w:rPr>
          <w:rFonts w:hint="eastAsia"/>
          <w:lang w:val="en-US" w:eastAsia="zh-CN"/>
        </w:rPr>
        <w:t xml:space="preserve"> </w:t>
      </w:r>
      <w:r w:rsidR="002F0821" w:rsidRPr="002F0821">
        <w:rPr>
          <w:lang w:eastAsia="zh-CN"/>
        </w:rPr>
        <w:t>LTE-based 5G terrestrial broadcast</w:t>
      </w:r>
      <w:r w:rsidR="002F0821">
        <w:rPr>
          <w:lang w:eastAsia="zh-CN"/>
        </w:rPr>
        <w:t xml:space="preserve"> demodulation requirements</w:t>
      </w:r>
      <w:r w:rsidR="00A6125A" w:rsidRPr="00CB40ED">
        <w:rPr>
          <w:lang w:val="en-US" w:eastAsia="zh-CN"/>
        </w:rPr>
        <w:t>. O</w:t>
      </w:r>
      <w:r w:rsidR="00A6125A" w:rsidRPr="00CB40ED">
        <w:rPr>
          <w:rFonts w:hint="eastAsia"/>
          <w:lang w:val="en-US" w:eastAsia="zh-CN"/>
        </w:rPr>
        <w:t xml:space="preserve">ur </w:t>
      </w:r>
      <w:r w:rsidR="00A6125A"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252BF9" w:rsidRPr="00084ECD" w:rsidRDefault="00252BF9" w:rsidP="00252BF9">
      <w:pPr>
        <w:rPr>
          <w:b/>
          <w:lang w:eastAsia="zh-CN"/>
        </w:rPr>
      </w:pPr>
      <w:r w:rsidRPr="00084ECD">
        <w:rPr>
          <w:rFonts w:hint="eastAsia"/>
          <w:b/>
          <w:lang w:eastAsia="zh-CN"/>
        </w:rPr>
        <w:t>O</w:t>
      </w:r>
      <w:r w:rsidRPr="00084ECD">
        <w:rPr>
          <w:b/>
          <w:lang w:eastAsia="zh-CN"/>
        </w:rPr>
        <w:t xml:space="preserve">bservation 1: There is </w:t>
      </w:r>
      <w:r>
        <w:rPr>
          <w:b/>
          <w:lang w:eastAsia="zh-CN"/>
        </w:rPr>
        <w:t>both about 2.5 dB</w:t>
      </w:r>
      <w:r w:rsidRPr="00084ECD">
        <w:rPr>
          <w:b/>
          <w:lang w:eastAsia="zh-CN"/>
        </w:rPr>
        <w:t xml:space="preserve"> gain </w:t>
      </w:r>
      <w:r>
        <w:rPr>
          <w:b/>
          <w:lang w:eastAsia="zh-CN"/>
        </w:rPr>
        <w:t xml:space="preserve">for </w:t>
      </w:r>
      <w:r w:rsidRPr="00252BF9">
        <w:rPr>
          <w:b/>
          <w:sz w:val="18"/>
          <w:lang w:eastAsia="zh-CN"/>
        </w:rPr>
        <w:t>AWGN</w:t>
      </w:r>
      <w:r w:rsidRPr="00084ECD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and EVA162Hz channel </w:t>
      </w:r>
      <w:r w:rsidRPr="00084ECD">
        <w:rPr>
          <w:b/>
          <w:lang w:eastAsia="zh-CN"/>
        </w:rPr>
        <w:t>for PDCCH AL 16 c</w:t>
      </w:r>
      <w:r>
        <w:rPr>
          <w:b/>
          <w:lang w:eastAsia="zh-CN"/>
        </w:rPr>
        <w:t>omparing</w:t>
      </w:r>
      <w:r w:rsidRPr="00084ECD">
        <w:rPr>
          <w:b/>
          <w:lang w:eastAsia="zh-CN"/>
        </w:rPr>
        <w:t xml:space="preserve"> PDCCH AL8.</w:t>
      </w:r>
    </w:p>
    <w:p w:rsidR="0001565F" w:rsidRPr="00CB40ED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CB40ED">
        <w:rPr>
          <w:rFonts w:hint="eastAsia"/>
        </w:rPr>
        <w:t>Reference</w:t>
      </w:r>
    </w:p>
    <w:bookmarkEnd w:id="0"/>
    <w:p w:rsidR="005A7971" w:rsidRDefault="001B263B" w:rsidP="00457F9B">
      <w:pPr>
        <w:numPr>
          <w:ilvl w:val="0"/>
          <w:numId w:val="10"/>
        </w:numPr>
        <w:rPr>
          <w:lang w:val="en-US" w:eastAsia="zh-CN"/>
        </w:rPr>
      </w:pPr>
      <w:r w:rsidRPr="00CB40ED">
        <w:rPr>
          <w:lang w:val="en-US" w:eastAsia="zh-CN"/>
        </w:rPr>
        <w:t>R4-</w:t>
      </w:r>
      <w:r w:rsidR="00426F8A" w:rsidRPr="00CB40ED">
        <w:rPr>
          <w:lang w:val="en-US" w:eastAsia="zh-CN"/>
        </w:rPr>
        <w:t>20024</w:t>
      </w:r>
      <w:r w:rsidR="002F0821">
        <w:rPr>
          <w:lang w:val="en-US" w:eastAsia="zh-CN"/>
        </w:rPr>
        <w:t>23</w:t>
      </w:r>
      <w:r w:rsidRPr="00CB40ED">
        <w:rPr>
          <w:lang w:val="en-US" w:eastAsia="zh-CN"/>
        </w:rPr>
        <w:t xml:space="preserve">, </w:t>
      </w:r>
      <w:r w:rsidR="002F0821" w:rsidRPr="002F0821">
        <w:rPr>
          <w:lang w:eastAsia="zh-CN"/>
        </w:rPr>
        <w:t>WF for 5G broadcast demod requirement</w:t>
      </w:r>
      <w:r w:rsidRPr="00CB40ED">
        <w:rPr>
          <w:lang w:val="en-US" w:eastAsia="zh-CN"/>
        </w:rPr>
        <w:t xml:space="preserve">, </w:t>
      </w:r>
      <w:r w:rsidR="002F0821" w:rsidRPr="002F0821">
        <w:rPr>
          <w:lang w:eastAsia="zh-CN"/>
        </w:rPr>
        <w:t>Qualcomm</w:t>
      </w:r>
    </w:p>
    <w:sectPr w:rsid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EB0" w:rsidRDefault="00690EB0">
      <w:r>
        <w:separator/>
      </w:r>
    </w:p>
  </w:endnote>
  <w:endnote w:type="continuationSeparator" w:id="0">
    <w:p w:rsidR="00690EB0" w:rsidRDefault="0069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EB0" w:rsidRDefault="00690EB0">
      <w:r>
        <w:separator/>
      </w:r>
    </w:p>
  </w:footnote>
  <w:footnote w:type="continuationSeparator" w:id="0">
    <w:p w:rsidR="00690EB0" w:rsidRDefault="00690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2B6C20"/>
    <w:multiLevelType w:val="hybridMultilevel"/>
    <w:tmpl w:val="9DA65DA4"/>
    <w:lvl w:ilvl="0" w:tplc="B922F6B4">
      <w:start w:val="1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AFF15A0"/>
    <w:multiLevelType w:val="hybridMultilevel"/>
    <w:tmpl w:val="7A325AF6"/>
    <w:lvl w:ilvl="0" w:tplc="1B4EC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4F3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2D0A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27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C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D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4C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E1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EC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738"/>
        </w:tabs>
        <w:ind w:left="73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C21024E"/>
    <w:multiLevelType w:val="hybridMultilevel"/>
    <w:tmpl w:val="2CF06B00"/>
    <w:lvl w:ilvl="0" w:tplc="B922F6B4">
      <w:start w:val="1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860958"/>
    <w:multiLevelType w:val="hybridMultilevel"/>
    <w:tmpl w:val="25AEE2AA"/>
    <w:lvl w:ilvl="0" w:tplc="04190001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366F81"/>
    <w:multiLevelType w:val="hybridMultilevel"/>
    <w:tmpl w:val="0EF4EC54"/>
    <w:lvl w:ilvl="0" w:tplc="D2D49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0FB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453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0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EB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02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01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A5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08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721CA6"/>
    <w:multiLevelType w:val="hybridMultilevel"/>
    <w:tmpl w:val="0428D516"/>
    <w:lvl w:ilvl="0" w:tplc="041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064B43"/>
    <w:multiLevelType w:val="hybridMultilevel"/>
    <w:tmpl w:val="9C260DC6"/>
    <w:lvl w:ilvl="0" w:tplc="26A83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A60F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6A8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E7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A5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09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89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6D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F231CF8"/>
    <w:multiLevelType w:val="hybridMultilevel"/>
    <w:tmpl w:val="9FE0D4EC"/>
    <w:lvl w:ilvl="0" w:tplc="041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7"/>
  </w:num>
  <w:num w:numId="5">
    <w:abstractNumId w:val="14"/>
  </w:num>
  <w:num w:numId="6">
    <w:abstractNumId w:val="0"/>
  </w:num>
  <w:num w:numId="7">
    <w:abstractNumId w:val="7"/>
  </w:num>
  <w:num w:numId="8">
    <w:abstractNumId w:val="11"/>
  </w:num>
  <w:num w:numId="9">
    <w:abstractNumId w:val="12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4"/>
  </w:num>
  <w:num w:numId="1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4496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07FC"/>
    <w:rsid w:val="00031567"/>
    <w:rsid w:val="00032AB8"/>
    <w:rsid w:val="000330F5"/>
    <w:rsid w:val="0003419C"/>
    <w:rsid w:val="000346B7"/>
    <w:rsid w:val="000357E9"/>
    <w:rsid w:val="00035B71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3D3"/>
    <w:rsid w:val="00057F83"/>
    <w:rsid w:val="000601DB"/>
    <w:rsid w:val="000622D3"/>
    <w:rsid w:val="00062A3B"/>
    <w:rsid w:val="00064173"/>
    <w:rsid w:val="000655EF"/>
    <w:rsid w:val="00067A3E"/>
    <w:rsid w:val="00070CDD"/>
    <w:rsid w:val="00072BC8"/>
    <w:rsid w:val="00072EDF"/>
    <w:rsid w:val="000737BB"/>
    <w:rsid w:val="00073C97"/>
    <w:rsid w:val="00073E55"/>
    <w:rsid w:val="00075247"/>
    <w:rsid w:val="00076E9F"/>
    <w:rsid w:val="00081C37"/>
    <w:rsid w:val="00083024"/>
    <w:rsid w:val="000832CF"/>
    <w:rsid w:val="00083842"/>
    <w:rsid w:val="000843D9"/>
    <w:rsid w:val="00084ECD"/>
    <w:rsid w:val="00084F0C"/>
    <w:rsid w:val="00085DF3"/>
    <w:rsid w:val="00086B96"/>
    <w:rsid w:val="0009127C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371"/>
    <w:rsid w:val="000D107B"/>
    <w:rsid w:val="000D1B02"/>
    <w:rsid w:val="000D3B23"/>
    <w:rsid w:val="000D468C"/>
    <w:rsid w:val="000D57F9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67C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5A0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3438"/>
    <w:rsid w:val="00177369"/>
    <w:rsid w:val="001775C4"/>
    <w:rsid w:val="001778DC"/>
    <w:rsid w:val="00177ED9"/>
    <w:rsid w:val="0018017B"/>
    <w:rsid w:val="00181069"/>
    <w:rsid w:val="00181137"/>
    <w:rsid w:val="0018369A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192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3D79"/>
    <w:rsid w:val="001F46A0"/>
    <w:rsid w:val="001F5B17"/>
    <w:rsid w:val="001F6117"/>
    <w:rsid w:val="001F6E00"/>
    <w:rsid w:val="001F7A97"/>
    <w:rsid w:val="001F7DCD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2D5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619"/>
    <w:rsid w:val="00235B4C"/>
    <w:rsid w:val="00235FF5"/>
    <w:rsid w:val="00236705"/>
    <w:rsid w:val="0023683D"/>
    <w:rsid w:val="00236BD4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BF9"/>
    <w:rsid w:val="00252C18"/>
    <w:rsid w:val="002530BE"/>
    <w:rsid w:val="00257195"/>
    <w:rsid w:val="002578D8"/>
    <w:rsid w:val="002613A5"/>
    <w:rsid w:val="00267881"/>
    <w:rsid w:val="00270354"/>
    <w:rsid w:val="00270E63"/>
    <w:rsid w:val="002723F2"/>
    <w:rsid w:val="00272F6E"/>
    <w:rsid w:val="00273821"/>
    <w:rsid w:val="00273FC1"/>
    <w:rsid w:val="00274E67"/>
    <w:rsid w:val="00275D12"/>
    <w:rsid w:val="00276CD2"/>
    <w:rsid w:val="0027744B"/>
    <w:rsid w:val="00277A1E"/>
    <w:rsid w:val="0028062F"/>
    <w:rsid w:val="002808AD"/>
    <w:rsid w:val="00280FEC"/>
    <w:rsid w:val="00281EB0"/>
    <w:rsid w:val="0028456D"/>
    <w:rsid w:val="002856F8"/>
    <w:rsid w:val="00285749"/>
    <w:rsid w:val="002859E6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24"/>
    <w:rsid w:val="002A3934"/>
    <w:rsid w:val="002A5822"/>
    <w:rsid w:val="002A622D"/>
    <w:rsid w:val="002A65D4"/>
    <w:rsid w:val="002A6FBE"/>
    <w:rsid w:val="002B158B"/>
    <w:rsid w:val="002B1C9E"/>
    <w:rsid w:val="002B1E85"/>
    <w:rsid w:val="002B4A9F"/>
    <w:rsid w:val="002B565A"/>
    <w:rsid w:val="002B59FE"/>
    <w:rsid w:val="002B689A"/>
    <w:rsid w:val="002B7766"/>
    <w:rsid w:val="002C0977"/>
    <w:rsid w:val="002C1592"/>
    <w:rsid w:val="002C19BD"/>
    <w:rsid w:val="002C24E5"/>
    <w:rsid w:val="002C28CD"/>
    <w:rsid w:val="002C313C"/>
    <w:rsid w:val="002C3F9C"/>
    <w:rsid w:val="002C4BB7"/>
    <w:rsid w:val="002C5758"/>
    <w:rsid w:val="002C5BCD"/>
    <w:rsid w:val="002C63B6"/>
    <w:rsid w:val="002C6B1B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E794A"/>
    <w:rsid w:val="002F03BC"/>
    <w:rsid w:val="002F0821"/>
    <w:rsid w:val="002F1E63"/>
    <w:rsid w:val="002F3559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0A2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12E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9DC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2C2C"/>
    <w:rsid w:val="00384193"/>
    <w:rsid w:val="00384EED"/>
    <w:rsid w:val="003862C3"/>
    <w:rsid w:val="00387985"/>
    <w:rsid w:val="00390EDA"/>
    <w:rsid w:val="003917E3"/>
    <w:rsid w:val="00391BE3"/>
    <w:rsid w:val="003923AD"/>
    <w:rsid w:val="0039262D"/>
    <w:rsid w:val="00393AB1"/>
    <w:rsid w:val="00393C91"/>
    <w:rsid w:val="00393FA3"/>
    <w:rsid w:val="0039412B"/>
    <w:rsid w:val="00394CF5"/>
    <w:rsid w:val="0039604D"/>
    <w:rsid w:val="00396450"/>
    <w:rsid w:val="003A2E9C"/>
    <w:rsid w:val="003A35CD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6F3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1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558"/>
    <w:rsid w:val="00403E37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6CCB"/>
    <w:rsid w:val="00426F8A"/>
    <w:rsid w:val="0042735E"/>
    <w:rsid w:val="00433E63"/>
    <w:rsid w:val="00434771"/>
    <w:rsid w:val="00434BE2"/>
    <w:rsid w:val="004351C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3E9"/>
    <w:rsid w:val="0045070B"/>
    <w:rsid w:val="00453767"/>
    <w:rsid w:val="00453897"/>
    <w:rsid w:val="00454B84"/>
    <w:rsid w:val="00455108"/>
    <w:rsid w:val="004555BE"/>
    <w:rsid w:val="00455F90"/>
    <w:rsid w:val="004567A8"/>
    <w:rsid w:val="00456EF9"/>
    <w:rsid w:val="00456FB2"/>
    <w:rsid w:val="00457F9B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1A2E"/>
    <w:rsid w:val="004B3D21"/>
    <w:rsid w:val="004B4C38"/>
    <w:rsid w:val="004B5426"/>
    <w:rsid w:val="004B5622"/>
    <w:rsid w:val="004B73E3"/>
    <w:rsid w:val="004C13B5"/>
    <w:rsid w:val="004C2469"/>
    <w:rsid w:val="004C302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5C81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077AE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07B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491B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0E7"/>
    <w:rsid w:val="005634D7"/>
    <w:rsid w:val="005646BF"/>
    <w:rsid w:val="005650FA"/>
    <w:rsid w:val="00566E95"/>
    <w:rsid w:val="0056791E"/>
    <w:rsid w:val="00567EB3"/>
    <w:rsid w:val="0057113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0B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5E81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146"/>
    <w:rsid w:val="005B5098"/>
    <w:rsid w:val="005B57AD"/>
    <w:rsid w:val="005B662F"/>
    <w:rsid w:val="005B79EA"/>
    <w:rsid w:val="005C0B1C"/>
    <w:rsid w:val="005C25B7"/>
    <w:rsid w:val="005C3EA0"/>
    <w:rsid w:val="005C4BF9"/>
    <w:rsid w:val="005C7656"/>
    <w:rsid w:val="005C7ADC"/>
    <w:rsid w:val="005D0520"/>
    <w:rsid w:val="005D1877"/>
    <w:rsid w:val="005D1DAC"/>
    <w:rsid w:val="005D2E91"/>
    <w:rsid w:val="005D38FB"/>
    <w:rsid w:val="005D4D45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3C5F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43A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35B"/>
    <w:rsid w:val="006906C2"/>
    <w:rsid w:val="00690D77"/>
    <w:rsid w:val="00690EB0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A6EA5"/>
    <w:rsid w:val="006B007A"/>
    <w:rsid w:val="006B178C"/>
    <w:rsid w:val="006B1CA7"/>
    <w:rsid w:val="006B263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D7111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C02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EAF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373"/>
    <w:rsid w:val="00765492"/>
    <w:rsid w:val="007659A7"/>
    <w:rsid w:val="00766154"/>
    <w:rsid w:val="007678AB"/>
    <w:rsid w:val="007678C0"/>
    <w:rsid w:val="007700E9"/>
    <w:rsid w:val="0077019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2AF0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496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B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395"/>
    <w:rsid w:val="00847222"/>
    <w:rsid w:val="00847343"/>
    <w:rsid w:val="008525BE"/>
    <w:rsid w:val="008537FC"/>
    <w:rsid w:val="00855B68"/>
    <w:rsid w:val="0085631C"/>
    <w:rsid w:val="0085641C"/>
    <w:rsid w:val="00860F6D"/>
    <w:rsid w:val="00861A71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79B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2367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7B6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09FB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B22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24E6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40E"/>
    <w:rsid w:val="00A2699F"/>
    <w:rsid w:val="00A26A1E"/>
    <w:rsid w:val="00A26DE2"/>
    <w:rsid w:val="00A2785C"/>
    <w:rsid w:val="00A30656"/>
    <w:rsid w:val="00A3088A"/>
    <w:rsid w:val="00A3180A"/>
    <w:rsid w:val="00A31AC6"/>
    <w:rsid w:val="00A3365A"/>
    <w:rsid w:val="00A33D68"/>
    <w:rsid w:val="00A34915"/>
    <w:rsid w:val="00A36038"/>
    <w:rsid w:val="00A36EF0"/>
    <w:rsid w:val="00A376FA"/>
    <w:rsid w:val="00A37AE5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25A"/>
    <w:rsid w:val="00A61D78"/>
    <w:rsid w:val="00A62B37"/>
    <w:rsid w:val="00A632EB"/>
    <w:rsid w:val="00A6374E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738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E52"/>
    <w:rsid w:val="00A863EE"/>
    <w:rsid w:val="00A86AFC"/>
    <w:rsid w:val="00A879FD"/>
    <w:rsid w:val="00A928E5"/>
    <w:rsid w:val="00A934D0"/>
    <w:rsid w:val="00A94392"/>
    <w:rsid w:val="00A95754"/>
    <w:rsid w:val="00A9721B"/>
    <w:rsid w:val="00AA378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4209"/>
    <w:rsid w:val="00AC6137"/>
    <w:rsid w:val="00AC6156"/>
    <w:rsid w:val="00AC6556"/>
    <w:rsid w:val="00AD0483"/>
    <w:rsid w:val="00AD0624"/>
    <w:rsid w:val="00AD1841"/>
    <w:rsid w:val="00AD1FE8"/>
    <w:rsid w:val="00AD3B6A"/>
    <w:rsid w:val="00AD482F"/>
    <w:rsid w:val="00AD530D"/>
    <w:rsid w:val="00AD59AA"/>
    <w:rsid w:val="00AE0052"/>
    <w:rsid w:val="00AE20D4"/>
    <w:rsid w:val="00AE2CC3"/>
    <w:rsid w:val="00AE2DDF"/>
    <w:rsid w:val="00AE30CF"/>
    <w:rsid w:val="00AE3C1D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2883"/>
    <w:rsid w:val="00B12D39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2AC"/>
    <w:rsid w:val="00B27C79"/>
    <w:rsid w:val="00B27F94"/>
    <w:rsid w:val="00B30D09"/>
    <w:rsid w:val="00B31D4E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46"/>
    <w:rsid w:val="00B44656"/>
    <w:rsid w:val="00B45A16"/>
    <w:rsid w:val="00B47C0A"/>
    <w:rsid w:val="00B50132"/>
    <w:rsid w:val="00B50621"/>
    <w:rsid w:val="00B50707"/>
    <w:rsid w:val="00B515DB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080B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199"/>
    <w:rsid w:val="00BE698C"/>
    <w:rsid w:val="00BE77A9"/>
    <w:rsid w:val="00BE789D"/>
    <w:rsid w:val="00BF21C3"/>
    <w:rsid w:val="00BF25EA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378A"/>
    <w:rsid w:val="00C4539D"/>
    <w:rsid w:val="00C45879"/>
    <w:rsid w:val="00C458AC"/>
    <w:rsid w:val="00C460F5"/>
    <w:rsid w:val="00C4727C"/>
    <w:rsid w:val="00C4791F"/>
    <w:rsid w:val="00C47F2E"/>
    <w:rsid w:val="00C50BB1"/>
    <w:rsid w:val="00C52735"/>
    <w:rsid w:val="00C52CA4"/>
    <w:rsid w:val="00C5442E"/>
    <w:rsid w:val="00C54BEB"/>
    <w:rsid w:val="00C55632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6EE8"/>
    <w:rsid w:val="00C773B3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0ED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5C1"/>
    <w:rsid w:val="00CE3BE7"/>
    <w:rsid w:val="00CE3C10"/>
    <w:rsid w:val="00CE45D6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4DF1"/>
    <w:rsid w:val="00D25335"/>
    <w:rsid w:val="00D25C6F"/>
    <w:rsid w:val="00D2660D"/>
    <w:rsid w:val="00D317C2"/>
    <w:rsid w:val="00D32033"/>
    <w:rsid w:val="00D322C4"/>
    <w:rsid w:val="00D32B0C"/>
    <w:rsid w:val="00D34B96"/>
    <w:rsid w:val="00D369F4"/>
    <w:rsid w:val="00D377E1"/>
    <w:rsid w:val="00D40C3D"/>
    <w:rsid w:val="00D413F6"/>
    <w:rsid w:val="00D41622"/>
    <w:rsid w:val="00D4243A"/>
    <w:rsid w:val="00D4434F"/>
    <w:rsid w:val="00D44952"/>
    <w:rsid w:val="00D46C46"/>
    <w:rsid w:val="00D47B5E"/>
    <w:rsid w:val="00D500FB"/>
    <w:rsid w:val="00D504D2"/>
    <w:rsid w:val="00D507C5"/>
    <w:rsid w:val="00D51DA3"/>
    <w:rsid w:val="00D5223D"/>
    <w:rsid w:val="00D5234E"/>
    <w:rsid w:val="00D52DEF"/>
    <w:rsid w:val="00D55157"/>
    <w:rsid w:val="00D55A24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3B4"/>
    <w:rsid w:val="00D827BA"/>
    <w:rsid w:val="00D83AB6"/>
    <w:rsid w:val="00D8495E"/>
    <w:rsid w:val="00D9074A"/>
    <w:rsid w:val="00D9097D"/>
    <w:rsid w:val="00D949C7"/>
    <w:rsid w:val="00D94E69"/>
    <w:rsid w:val="00D952E4"/>
    <w:rsid w:val="00D95B22"/>
    <w:rsid w:val="00DA056C"/>
    <w:rsid w:val="00DA0D98"/>
    <w:rsid w:val="00DA25DE"/>
    <w:rsid w:val="00DA32E6"/>
    <w:rsid w:val="00DA32F7"/>
    <w:rsid w:val="00DA5655"/>
    <w:rsid w:val="00DA6E41"/>
    <w:rsid w:val="00DA7113"/>
    <w:rsid w:val="00DA7B9F"/>
    <w:rsid w:val="00DB227D"/>
    <w:rsid w:val="00DB2997"/>
    <w:rsid w:val="00DB4055"/>
    <w:rsid w:val="00DB5628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2250"/>
    <w:rsid w:val="00DC3097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5735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06657"/>
    <w:rsid w:val="00E10018"/>
    <w:rsid w:val="00E10F6B"/>
    <w:rsid w:val="00E119DC"/>
    <w:rsid w:val="00E11CE6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50F"/>
    <w:rsid w:val="00E319C5"/>
    <w:rsid w:val="00E31B55"/>
    <w:rsid w:val="00E324CC"/>
    <w:rsid w:val="00E34407"/>
    <w:rsid w:val="00E3467F"/>
    <w:rsid w:val="00E413B8"/>
    <w:rsid w:val="00E4156C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62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2BD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63B8"/>
    <w:rsid w:val="00E9713D"/>
    <w:rsid w:val="00E973A9"/>
    <w:rsid w:val="00EA024C"/>
    <w:rsid w:val="00EA1FBE"/>
    <w:rsid w:val="00EA251F"/>
    <w:rsid w:val="00EA6D06"/>
    <w:rsid w:val="00EB08DC"/>
    <w:rsid w:val="00EB3504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6366"/>
    <w:rsid w:val="00EC7C1B"/>
    <w:rsid w:val="00ED00C2"/>
    <w:rsid w:val="00ED17A9"/>
    <w:rsid w:val="00ED332B"/>
    <w:rsid w:val="00ED35BB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26D3A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043C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F52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448"/>
    <w:rsid w:val="00FC46CF"/>
    <w:rsid w:val="00FC4959"/>
    <w:rsid w:val="00FC4E0F"/>
    <w:rsid w:val="00FC4EA1"/>
    <w:rsid w:val="00FC4F55"/>
    <w:rsid w:val="00FC737A"/>
    <w:rsid w:val="00FC7619"/>
    <w:rsid w:val="00FC7ABA"/>
    <w:rsid w:val="00FD09D6"/>
    <w:rsid w:val="00FD2A85"/>
    <w:rsid w:val="00FD2EF1"/>
    <w:rsid w:val="00FD41F9"/>
    <w:rsid w:val="00FD46A2"/>
    <w:rsid w:val="00FD6A16"/>
    <w:rsid w:val="00FE174A"/>
    <w:rsid w:val="00FE197B"/>
    <w:rsid w:val="00FE41F1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78F0C7-A015-4AF8-A2C3-1108775C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2BF9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A6125A"/>
    <w:rPr>
      <w:color w:val="808080"/>
    </w:rPr>
  </w:style>
  <w:style w:type="character" w:customStyle="1" w:styleId="TACChar">
    <w:name w:val="TAC Char"/>
    <w:link w:val="TAC"/>
    <w:qFormat/>
    <w:locked/>
    <w:rsid w:val="0076537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5373"/>
    <w:rPr>
      <w:rFonts w:ascii="Arial" w:eastAsia="宋体" w:hAnsi="Arial"/>
      <w:b/>
      <w:sz w:val="18"/>
      <w:lang w:val="en-GB" w:eastAsia="en-US"/>
    </w:rPr>
  </w:style>
  <w:style w:type="paragraph" w:styleId="afb">
    <w:name w:val="List Paragraph"/>
    <w:basedOn w:val="a2"/>
    <w:uiPriority w:val="34"/>
    <w:qFormat/>
    <w:rsid w:val="00A85E52"/>
    <w:pPr>
      <w:ind w:firstLineChars="200" w:firstLine="420"/>
    </w:pPr>
  </w:style>
  <w:style w:type="character" w:customStyle="1" w:styleId="itemname1">
    <w:name w:val="item_name1"/>
    <w:basedOn w:val="a3"/>
    <w:rsid w:val="00D24DF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6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9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44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3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0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1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68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91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7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24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259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4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65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88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27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34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0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3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44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77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5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8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8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5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4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4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2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59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54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31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46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29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8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6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71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59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30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5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493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2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8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8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26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11364-D22C-4E46-8961-C018D937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6</cp:revision>
  <cp:lastPrinted>2009-04-22T01:01:00Z</cp:lastPrinted>
  <dcterms:created xsi:type="dcterms:W3CDTF">2020-04-09T12:17:00Z</dcterms:created>
  <dcterms:modified xsi:type="dcterms:W3CDTF">2020-04-10T13:31:00Z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(3)dS//A/IaXYk7xrOxWagRMi0bCx5OBOqon5msHHSg05OOdTxHHU0kfDWm4DORPbSf6RJVUeeC
819SPkK4BWLJLbrhfOqDU2SZW97/GIDojjaFl+r81i2Zn7eseh/rHya8MYtuAig1bpkeQpaP
FFdp6KTzLzc7lLhsa4uOXH1do2WqQLK822tBN+qxc8LyuRexBqQc0Kji3Q4cF/c3z0oASWrC
MHipjZMRj5n4YSS8lA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GXuFSXXDrzfaF4vjuz/CcYx9sVAJXtG0cVcnlq/bnm8MYKKOgDeSs2
nMsJpwD0zt32g0zLPjbXFUH0YaYm7DGFTAgIeHAddtiqDAe3BUzejfmEOeAooMxE4hAwaOHV
nVoTjDD5f4D9Ujer0ljeK8SkgkgTW0gC2BG1cwPRQUV5xUkFoxeRQt4c6AcXrUd/UYO+8HfC
wwwh7GPDtkCTHofVfROShOP6MjEfJQvC1C/E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soo0zAM7QXXDC/vAlZFe1szsbZILPuVvfZKv
rYIt34T1eGfCD1j2B36l9W6yJYX5nX9N3vSjkzg4wyZWFoRd4+M=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1584950202</vt:lpwstr>
  </property>
</Properties>
</file>